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C7E79" w14:textId="0FBCD6D4" w:rsidR="00B472EF" w:rsidRDefault="00B472EF" w:rsidP="001940DE">
      <w:pPr>
        <w:rPr>
          <w:rStyle w:val="Pogrubienie"/>
          <w:b w:val="0"/>
          <w:bCs w:val="0"/>
        </w:rPr>
      </w:pPr>
    </w:p>
    <w:p w14:paraId="105805EF" w14:textId="77777777" w:rsidR="00850594" w:rsidRDefault="00850594" w:rsidP="00850594">
      <w:pPr>
        <w:spacing w:after="200" w:line="276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ZAŁĄCZNIK NR 6 DO SWZ</w:t>
      </w:r>
    </w:p>
    <w:p w14:paraId="1BE85EF8" w14:textId="77777777" w:rsidR="00850594" w:rsidRPr="006B5C73" w:rsidRDefault="00850594" w:rsidP="00850594">
      <w:pPr>
        <w:spacing w:after="200" w:line="480" w:lineRule="auto"/>
        <w:rPr>
          <w:rFonts w:ascii="Arial" w:eastAsia="Arial" w:hAnsi="Arial" w:cs="Arial"/>
          <w:color w:val="000000"/>
          <w:sz w:val="20"/>
          <w:szCs w:val="20"/>
        </w:rPr>
      </w:pPr>
      <w:r w:rsidRPr="006B5C73">
        <w:rPr>
          <w:rFonts w:ascii="Arial" w:eastAsia="Arial" w:hAnsi="Arial" w:cs="Arial"/>
          <w:b/>
          <w:color w:val="000000"/>
          <w:sz w:val="20"/>
          <w:szCs w:val="20"/>
        </w:rPr>
        <w:t>Wykonawca:</w:t>
      </w:r>
    </w:p>
    <w:p w14:paraId="3C900BF6" w14:textId="77777777" w:rsidR="00850594" w:rsidRPr="006B5C73" w:rsidRDefault="00850594" w:rsidP="00850594">
      <w:pPr>
        <w:spacing w:after="200" w:line="480" w:lineRule="auto"/>
        <w:ind w:right="5954"/>
        <w:rPr>
          <w:rFonts w:ascii="Arial" w:eastAsia="Arial" w:hAnsi="Arial" w:cs="Arial"/>
          <w:color w:val="000000"/>
          <w:sz w:val="20"/>
          <w:szCs w:val="20"/>
        </w:rPr>
      </w:pPr>
      <w:r w:rsidRPr="006B5C73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</w:t>
      </w:r>
    </w:p>
    <w:p w14:paraId="78467842" w14:textId="249ADD1A" w:rsidR="00850594" w:rsidRPr="006B5C73" w:rsidRDefault="00850594" w:rsidP="00A17EA3">
      <w:pPr>
        <w:tabs>
          <w:tab w:val="left" w:pos="4995"/>
        </w:tabs>
        <w:spacing w:after="200" w:line="48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6B5C73">
        <w:rPr>
          <w:rFonts w:ascii="Arial" w:eastAsia="Arial" w:hAnsi="Arial" w:cs="Arial"/>
          <w:color w:val="000000"/>
          <w:sz w:val="20"/>
          <w:szCs w:val="20"/>
          <w:u w:val="single"/>
        </w:rPr>
        <w:t>reprezentowany przez:</w:t>
      </w:r>
      <w:r w:rsidR="00A17EA3">
        <w:rPr>
          <w:rFonts w:ascii="Arial" w:eastAsia="Arial" w:hAnsi="Arial" w:cs="Arial"/>
          <w:color w:val="000000"/>
          <w:sz w:val="20"/>
          <w:szCs w:val="20"/>
          <w:u w:val="single"/>
        </w:rPr>
        <w:tab/>
      </w:r>
    </w:p>
    <w:p w14:paraId="4280743D" w14:textId="77777777" w:rsidR="00850594" w:rsidRPr="006B5C73" w:rsidRDefault="00850594" w:rsidP="00850594">
      <w:pPr>
        <w:spacing w:after="200" w:line="480" w:lineRule="auto"/>
        <w:ind w:right="5954"/>
        <w:rPr>
          <w:rFonts w:ascii="Arial" w:eastAsia="Arial" w:hAnsi="Arial" w:cs="Arial"/>
          <w:color w:val="000000"/>
          <w:sz w:val="20"/>
          <w:szCs w:val="20"/>
        </w:rPr>
      </w:pPr>
      <w:r w:rsidRPr="006B5C73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</w:t>
      </w:r>
    </w:p>
    <w:p w14:paraId="54F8102A" w14:textId="77777777" w:rsidR="00850594" w:rsidRPr="006B5C73" w:rsidRDefault="00850594" w:rsidP="006B5C73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</w:rPr>
      </w:pPr>
      <w:r w:rsidRPr="006B5C73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 reprezentacji)</w:t>
      </w:r>
    </w:p>
    <w:p w14:paraId="4B910A73" w14:textId="77777777" w:rsidR="00850594" w:rsidRPr="006B5C73" w:rsidRDefault="00850594" w:rsidP="00850594">
      <w:pPr>
        <w:spacing w:after="12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 w:rsidRPr="006B5C73">
        <w:rPr>
          <w:rFonts w:ascii="Arial" w:eastAsia="Arial" w:hAnsi="Arial" w:cs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164ACCE6" w14:textId="77777777" w:rsidR="00850594" w:rsidRPr="006B5C73" w:rsidRDefault="00850594" w:rsidP="00850594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5C73">
        <w:rPr>
          <w:rFonts w:ascii="Arial" w:hAnsi="Arial" w:cs="Arial"/>
          <w:b/>
          <w:sz w:val="20"/>
          <w:szCs w:val="20"/>
        </w:rPr>
        <w:t xml:space="preserve">składane na podstawie art. 108 ust. 1 pkt.5 ustawy z dnia 11 września 2019 r. </w:t>
      </w:r>
    </w:p>
    <w:p w14:paraId="4EA35557" w14:textId="77777777" w:rsidR="00850594" w:rsidRPr="006B5C73" w:rsidRDefault="00850594" w:rsidP="00850594">
      <w:pPr>
        <w:spacing w:after="120" w:line="360" w:lineRule="auto"/>
        <w:jc w:val="center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6B5C73">
        <w:rPr>
          <w:rFonts w:ascii="Arial" w:hAnsi="Arial" w:cs="Arial"/>
          <w:b/>
          <w:sz w:val="20"/>
          <w:szCs w:val="20"/>
        </w:rPr>
        <w:t xml:space="preserve"> Prawo zamówień publicznych</w:t>
      </w:r>
    </w:p>
    <w:p w14:paraId="6B0DD6E0" w14:textId="77777777" w:rsidR="00850594" w:rsidRPr="006B5C73" w:rsidRDefault="00850594" w:rsidP="00850594">
      <w:pPr>
        <w:spacing w:after="200" w:line="276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 w:rsidRPr="006B5C73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PRZYNALEŻNOŚCI LUB BRAKU PRZYNALEŻNOŚCI DO TEJ SAMEJ GRUPY KAPITAŁOWEJ</w:t>
      </w:r>
    </w:p>
    <w:p w14:paraId="0CF93B46" w14:textId="04508AFD" w:rsidR="00850594" w:rsidRPr="006B5C73" w:rsidRDefault="00850594" w:rsidP="006B5C73">
      <w:pPr>
        <w:spacing w:after="200" w:line="276" w:lineRule="auto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6B5C73">
        <w:rPr>
          <w:rFonts w:ascii="Arial" w:eastAsia="Arial" w:hAnsi="Arial" w:cs="Arial"/>
          <w:color w:val="000000"/>
          <w:sz w:val="20"/>
          <w:szCs w:val="20"/>
          <w:u w:val="single"/>
        </w:rPr>
        <w:t>Na potrzeby postępowania o udzielenie zamówienia publicznego pn.</w:t>
      </w:r>
      <w:r w:rsidRPr="006B5C7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bookmarkStart w:id="0" w:name="_GoBack"/>
      <w:r w:rsidR="006522A2" w:rsidRPr="006522A2">
        <w:rPr>
          <w:rFonts w:ascii="Arial" w:eastAsia="Times New Roman" w:hAnsi="Arial" w:cs="Arial"/>
          <w:b/>
          <w:bCs/>
          <w:color w:val="000000"/>
          <w:sz w:val="20"/>
          <w:szCs w:val="20"/>
        </w:rPr>
        <w:t>Rozbudowa i modernizacja systemów dziedzinowych w celu integracji z Platformą Usług Inteligentnych w ramach projektu</w:t>
      </w:r>
      <w:bookmarkEnd w:id="0"/>
      <w:r w:rsidRPr="006B5C7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: „Rozwój cyfryzacji i </w:t>
      </w:r>
      <w:proofErr w:type="spellStart"/>
      <w:r w:rsidRPr="006B5C73">
        <w:rPr>
          <w:rFonts w:ascii="Arial" w:eastAsia="Times New Roman" w:hAnsi="Arial" w:cs="Arial"/>
          <w:b/>
          <w:bCs/>
          <w:color w:val="000000"/>
          <w:sz w:val="20"/>
          <w:szCs w:val="20"/>
        </w:rPr>
        <w:t>cyberbezpieczeństwa</w:t>
      </w:r>
      <w:proofErr w:type="spellEnd"/>
      <w:r w:rsidRPr="006B5C7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w Szpitalu w Krynicy-Zdroju” współfinansowanego z Krajowego Planu Odbudowy i Zwiększania Odporności (KPO), w ramach Inwestycji D1.1.2 „Przyspieszenie procesów transformacji cyfrowej ochrony zdrowia poprzez dalszy rozwój usług cyfrowych w ochronie zdrowia”, będącej elementem komponentu D „Efektywność, dostępność i jakość systemu ochrony zdrowia” Nabór konkurencyjny nr KPOD.07.03-IP.10-001/25.</w:t>
      </w:r>
    </w:p>
    <w:p w14:paraId="5063B57C" w14:textId="77777777" w:rsidR="00850594" w:rsidRPr="006B5C73" w:rsidRDefault="00850594" w:rsidP="00850594">
      <w:pPr>
        <w:pStyle w:val="Tekstpodstawowywcity"/>
        <w:spacing w:after="0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 xml:space="preserve">Oświadczam że: </w:t>
      </w:r>
    </w:p>
    <w:p w14:paraId="1C3633B6" w14:textId="77777777" w:rsidR="00850594" w:rsidRPr="006B5C73" w:rsidRDefault="00850594" w:rsidP="00850594">
      <w:pPr>
        <w:pStyle w:val="Tekstpodstawowy21"/>
        <w:spacing w:line="276" w:lineRule="auto"/>
        <w:rPr>
          <w:rFonts w:ascii="Arial" w:hAnsi="Arial" w:cs="Arial"/>
          <w:b w:val="0"/>
          <w:sz w:val="20"/>
        </w:rPr>
      </w:pPr>
    </w:p>
    <w:p w14:paraId="666A828A" w14:textId="77777777" w:rsidR="00850594" w:rsidRPr="006B5C73" w:rsidRDefault="00850594" w:rsidP="00850594">
      <w:pPr>
        <w:numPr>
          <w:ilvl w:val="0"/>
          <w:numId w:val="3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Wykonawca nie należy do tej samej grupy kapitałowej w rozumieniu ustawy z dnia 16 lutego 2007 r. o ochronie konkurencji i konsumentów ( Dz.U. z 2024r. poz. 1616) z innym Wykonawcą, który złożył odrębną ofertę, ofertę częściową.</w:t>
      </w:r>
    </w:p>
    <w:p w14:paraId="1F1ED588" w14:textId="77777777" w:rsidR="00850594" w:rsidRPr="006B5C73" w:rsidRDefault="00850594" w:rsidP="00850594">
      <w:pPr>
        <w:numPr>
          <w:ilvl w:val="0"/>
          <w:numId w:val="3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Wykonawca należy do tej samej grupy kapitałowej w rozumieniu ustawy z dnia 16 lutego 2007 r. o ochronie konkurencji i konsumentów (Dz.U. z 2024r. poz.1616), z następującymi Wykonawcami:</w:t>
      </w:r>
    </w:p>
    <w:p w14:paraId="7CF27D5F" w14:textId="77777777" w:rsidR="00850594" w:rsidRPr="006B5C73" w:rsidRDefault="00850594" w:rsidP="00850594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1…………………….</w:t>
      </w:r>
    </w:p>
    <w:p w14:paraId="7DC0A3D6" w14:textId="77777777" w:rsidR="00850594" w:rsidRPr="006B5C73" w:rsidRDefault="00850594" w:rsidP="00850594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2…………………….</w:t>
      </w:r>
    </w:p>
    <w:p w14:paraId="625A5289" w14:textId="77777777" w:rsidR="00850594" w:rsidRPr="006B5C73" w:rsidRDefault="00850594" w:rsidP="00850594">
      <w:pPr>
        <w:pStyle w:val="Tekstpodstawowywcity"/>
        <w:jc w:val="both"/>
        <w:rPr>
          <w:rFonts w:ascii="Arial" w:hAnsi="Arial" w:cs="Arial"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Jednocześnie w załączeniu przedstawiam dokumenty, informacje potwierdzające przygotowanie oferty, oferty częściowej niezależnie od innego Wykonawcy należącego do tej samej grupy kapitałowej: ………………………………………………………………………………..………………….*.</w:t>
      </w:r>
    </w:p>
    <w:p w14:paraId="3E1D2D1C" w14:textId="77777777" w:rsidR="00850594" w:rsidRPr="006B5C73" w:rsidRDefault="00850594" w:rsidP="00850594">
      <w:pPr>
        <w:ind w:left="708"/>
        <w:jc w:val="both"/>
        <w:rPr>
          <w:rFonts w:ascii="Arial" w:hAnsi="Arial" w:cs="Arial"/>
          <w:i/>
          <w:sz w:val="20"/>
          <w:szCs w:val="20"/>
        </w:rPr>
      </w:pPr>
      <w:r w:rsidRPr="006B5C73">
        <w:rPr>
          <w:rFonts w:ascii="Arial" w:hAnsi="Arial" w:cs="Arial"/>
          <w:sz w:val="20"/>
          <w:szCs w:val="20"/>
        </w:rPr>
        <w:t>*</w:t>
      </w:r>
      <w:r w:rsidRPr="006B5C73">
        <w:rPr>
          <w:rFonts w:ascii="Arial" w:hAnsi="Arial" w:cs="Arial"/>
          <w:i/>
          <w:sz w:val="20"/>
          <w:szCs w:val="20"/>
        </w:rPr>
        <w:t>(jeżeli dotyczy)</w:t>
      </w:r>
    </w:p>
    <w:sectPr w:rsidR="00850594" w:rsidRPr="006B5C73" w:rsidSect="00A17EA3">
      <w:headerReference w:type="default" r:id="rId8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84A39A" w16cex:dateUtc="2025-11-09T18:40:00Z"/>
  <w16cex:commentExtensible w16cex:durableId="33E60F90" w16cex:dateUtc="2025-11-09T21:34:00Z"/>
  <w16cex:commentExtensible w16cex:durableId="6184FC7B" w16cex:dateUtc="2025-11-13T10:38:00Z"/>
  <w16cex:commentExtensible w16cex:durableId="7E0DB5E3" w16cex:dateUtc="2025-11-09T2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DC14" w14:textId="77777777" w:rsidR="00AC6821" w:rsidRDefault="00AC6821" w:rsidP="00C47FA8">
      <w:pPr>
        <w:spacing w:after="0" w:line="240" w:lineRule="auto"/>
      </w:pPr>
      <w:r>
        <w:separator/>
      </w:r>
    </w:p>
  </w:endnote>
  <w:endnote w:type="continuationSeparator" w:id="0">
    <w:p w14:paraId="535ED505" w14:textId="77777777" w:rsidR="00AC6821" w:rsidRDefault="00AC6821" w:rsidP="00C4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6A3A" w14:textId="77777777" w:rsidR="00AC6821" w:rsidRDefault="00AC6821" w:rsidP="00C47FA8">
      <w:pPr>
        <w:spacing w:after="0" w:line="240" w:lineRule="auto"/>
      </w:pPr>
      <w:r>
        <w:separator/>
      </w:r>
    </w:p>
  </w:footnote>
  <w:footnote w:type="continuationSeparator" w:id="0">
    <w:p w14:paraId="67575A87" w14:textId="77777777" w:rsidR="00AC6821" w:rsidRDefault="00AC6821" w:rsidP="00C4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4FB49" w14:textId="1107961F" w:rsidR="00A17EA3" w:rsidRDefault="00A17EA3">
    <w:pPr>
      <w:pStyle w:val="Nagwek"/>
    </w:pPr>
    <w:r>
      <w:rPr>
        <w:noProof/>
      </w:rPr>
      <w:drawing>
        <wp:inline distT="0" distB="0" distL="0" distR="0" wp14:anchorId="6B16E5DF" wp14:editId="67699A89">
          <wp:extent cx="5760720" cy="7435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03711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1348E0"/>
    <w:multiLevelType w:val="multilevel"/>
    <w:tmpl w:val="4F12DA34"/>
    <w:name w:val="WW8Num31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" w15:restartNumberingAfterBreak="0">
    <w:nsid w:val="0A2B5532"/>
    <w:multiLevelType w:val="hybridMultilevel"/>
    <w:tmpl w:val="03B0DC38"/>
    <w:lvl w:ilvl="0" w:tplc="7B3C45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320C3"/>
    <w:multiLevelType w:val="hybridMultilevel"/>
    <w:tmpl w:val="4DCE5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72E5C"/>
    <w:multiLevelType w:val="multilevel"/>
    <w:tmpl w:val="FD624C3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6" w15:restartNumberingAfterBreak="0">
    <w:nsid w:val="10F41295"/>
    <w:multiLevelType w:val="multilevel"/>
    <w:tmpl w:val="4F12DA34"/>
    <w:name w:val="WW8Num31222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7" w15:restartNumberingAfterBreak="0">
    <w:nsid w:val="19D706CE"/>
    <w:multiLevelType w:val="hybridMultilevel"/>
    <w:tmpl w:val="880E2B3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8722B7"/>
    <w:multiLevelType w:val="hybridMultilevel"/>
    <w:tmpl w:val="48788E3E"/>
    <w:lvl w:ilvl="0" w:tplc="4F084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8341B"/>
    <w:multiLevelType w:val="multilevel"/>
    <w:tmpl w:val="E07EC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2E1F3E"/>
    <w:multiLevelType w:val="hybridMultilevel"/>
    <w:tmpl w:val="972CD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C7C4A"/>
    <w:multiLevelType w:val="multilevel"/>
    <w:tmpl w:val="C2FAACD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A2269D"/>
    <w:multiLevelType w:val="multilevel"/>
    <w:tmpl w:val="4A8AE5CA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Letter"/>
      <w:lvlText w:val="%3)"/>
      <w:lvlJc w:val="left"/>
      <w:pPr>
        <w:ind w:left="1268" w:hanging="360"/>
      </w:p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3" w15:restartNumberingAfterBreak="0">
    <w:nsid w:val="2F0F0C34"/>
    <w:multiLevelType w:val="hybridMultilevel"/>
    <w:tmpl w:val="DFD8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50111"/>
    <w:multiLevelType w:val="hybridMultilevel"/>
    <w:tmpl w:val="5F384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71030D"/>
    <w:multiLevelType w:val="multilevel"/>
    <w:tmpl w:val="777C3BB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8" w15:restartNumberingAfterBreak="0">
    <w:nsid w:val="4AC0799A"/>
    <w:multiLevelType w:val="multilevel"/>
    <w:tmpl w:val="4F12DA34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9" w15:restartNumberingAfterBreak="0">
    <w:nsid w:val="4DDE78A6"/>
    <w:multiLevelType w:val="multilevel"/>
    <w:tmpl w:val="F8F8EE56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0" w15:restartNumberingAfterBreak="0">
    <w:nsid w:val="50A478FE"/>
    <w:multiLevelType w:val="hybridMultilevel"/>
    <w:tmpl w:val="06460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B3C49"/>
    <w:multiLevelType w:val="hybridMultilevel"/>
    <w:tmpl w:val="7B98D3D4"/>
    <w:lvl w:ilvl="0" w:tplc="FCB8D2E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03120"/>
    <w:multiLevelType w:val="hybridMultilevel"/>
    <w:tmpl w:val="1E76ECAA"/>
    <w:lvl w:ilvl="0" w:tplc="D07E2F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32DDD"/>
    <w:multiLevelType w:val="hybridMultilevel"/>
    <w:tmpl w:val="8D64E000"/>
    <w:lvl w:ilvl="0" w:tplc="1A36D7D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33DCE"/>
    <w:multiLevelType w:val="multilevel"/>
    <w:tmpl w:val="05E0B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9F42AE"/>
    <w:multiLevelType w:val="hybridMultilevel"/>
    <w:tmpl w:val="604CC93E"/>
    <w:lvl w:ilvl="0" w:tplc="F7CA993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3961DA"/>
    <w:multiLevelType w:val="multilevel"/>
    <w:tmpl w:val="4F12DA34"/>
    <w:name w:val="WW8Num31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8" w15:restartNumberingAfterBreak="0">
    <w:nsid w:val="665941B3"/>
    <w:multiLevelType w:val="hybridMultilevel"/>
    <w:tmpl w:val="36D03162"/>
    <w:lvl w:ilvl="0" w:tplc="DB46A966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764E2"/>
    <w:multiLevelType w:val="hybridMultilevel"/>
    <w:tmpl w:val="84D4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F4644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F47A0"/>
    <w:multiLevelType w:val="multilevel"/>
    <w:tmpl w:val="BFE08E40"/>
    <w:name w:val="WW8Num31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1" w15:restartNumberingAfterBreak="0">
    <w:nsid w:val="78471BFF"/>
    <w:multiLevelType w:val="hybridMultilevel"/>
    <w:tmpl w:val="17CEA3F8"/>
    <w:lvl w:ilvl="0" w:tplc="E12C1028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AA73E2"/>
    <w:multiLevelType w:val="hybridMultilevel"/>
    <w:tmpl w:val="05803E9A"/>
    <w:lvl w:ilvl="0" w:tplc="DD7C63DA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27"/>
  </w:num>
  <w:num w:numId="5">
    <w:abstractNumId w:val="2"/>
  </w:num>
  <w:num w:numId="6">
    <w:abstractNumId w:val="18"/>
  </w:num>
  <w:num w:numId="7">
    <w:abstractNumId w:val="6"/>
  </w:num>
  <w:num w:numId="8">
    <w:abstractNumId w:val="13"/>
  </w:num>
  <w:num w:numId="9">
    <w:abstractNumId w:val="17"/>
  </w:num>
  <w:num w:numId="10">
    <w:abstractNumId w:val="12"/>
  </w:num>
  <w:num w:numId="11">
    <w:abstractNumId w:val="23"/>
  </w:num>
  <w:num w:numId="12">
    <w:abstractNumId w:val="9"/>
  </w:num>
  <w:num w:numId="13">
    <w:abstractNumId w:val="4"/>
  </w:num>
  <w:num w:numId="14">
    <w:abstractNumId w:val="8"/>
  </w:num>
  <w:num w:numId="15">
    <w:abstractNumId w:val="29"/>
  </w:num>
  <w:num w:numId="16">
    <w:abstractNumId w:val="3"/>
  </w:num>
  <w:num w:numId="17">
    <w:abstractNumId w:val="15"/>
  </w:num>
  <w:num w:numId="18">
    <w:abstractNumId w:val="25"/>
  </w:num>
  <w:num w:numId="19">
    <w:abstractNumId w:val="10"/>
  </w:num>
  <w:num w:numId="20">
    <w:abstractNumId w:val="11"/>
  </w:num>
  <w:num w:numId="21">
    <w:abstractNumId w:val="7"/>
  </w:num>
  <w:num w:numId="22">
    <w:abstractNumId w:val="20"/>
  </w:num>
  <w:num w:numId="23">
    <w:abstractNumId w:val="0"/>
  </w:num>
  <w:num w:numId="24">
    <w:abstractNumId w:val="1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4"/>
  </w:num>
  <w:num w:numId="32">
    <w:abstractNumId w:val="26"/>
  </w:num>
  <w:num w:numId="33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CB"/>
    <w:rsid w:val="00003E2B"/>
    <w:rsid w:val="000159E0"/>
    <w:rsid w:val="00032705"/>
    <w:rsid w:val="00035804"/>
    <w:rsid w:val="00052F56"/>
    <w:rsid w:val="0006201F"/>
    <w:rsid w:val="000705B1"/>
    <w:rsid w:val="0007137E"/>
    <w:rsid w:val="0009669F"/>
    <w:rsid w:val="00097805"/>
    <w:rsid w:val="00097AB5"/>
    <w:rsid w:val="000B2C75"/>
    <w:rsid w:val="000B498B"/>
    <w:rsid w:val="000C25DF"/>
    <w:rsid w:val="000C5BB9"/>
    <w:rsid w:val="000E43A5"/>
    <w:rsid w:val="00113E1F"/>
    <w:rsid w:val="00116D54"/>
    <w:rsid w:val="00122850"/>
    <w:rsid w:val="001248B8"/>
    <w:rsid w:val="001279F2"/>
    <w:rsid w:val="00127A86"/>
    <w:rsid w:val="00132004"/>
    <w:rsid w:val="00132716"/>
    <w:rsid w:val="001410BF"/>
    <w:rsid w:val="001455BE"/>
    <w:rsid w:val="00150CCA"/>
    <w:rsid w:val="001866E4"/>
    <w:rsid w:val="001940DE"/>
    <w:rsid w:val="001A0373"/>
    <w:rsid w:val="001B5F6C"/>
    <w:rsid w:val="001C3E30"/>
    <w:rsid w:val="001C4512"/>
    <w:rsid w:val="001D3F62"/>
    <w:rsid w:val="001E60CF"/>
    <w:rsid w:val="001E691D"/>
    <w:rsid w:val="001F0127"/>
    <w:rsid w:val="002100E3"/>
    <w:rsid w:val="00212DBB"/>
    <w:rsid w:val="00216631"/>
    <w:rsid w:val="002231FE"/>
    <w:rsid w:val="0022373F"/>
    <w:rsid w:val="00235BCC"/>
    <w:rsid w:val="00263AC6"/>
    <w:rsid w:val="00263F97"/>
    <w:rsid w:val="00277C0B"/>
    <w:rsid w:val="00284423"/>
    <w:rsid w:val="00294ADE"/>
    <w:rsid w:val="002975E0"/>
    <w:rsid w:val="002A6384"/>
    <w:rsid w:val="002A7C2E"/>
    <w:rsid w:val="002C259F"/>
    <w:rsid w:val="002C3E55"/>
    <w:rsid w:val="002C4167"/>
    <w:rsid w:val="002D3C4D"/>
    <w:rsid w:val="002E5DF4"/>
    <w:rsid w:val="003001AD"/>
    <w:rsid w:val="00312C06"/>
    <w:rsid w:val="00340DF5"/>
    <w:rsid w:val="00354569"/>
    <w:rsid w:val="00362482"/>
    <w:rsid w:val="00363B01"/>
    <w:rsid w:val="00367662"/>
    <w:rsid w:val="003B72A9"/>
    <w:rsid w:val="003C5FA6"/>
    <w:rsid w:val="003F6D13"/>
    <w:rsid w:val="00411AA3"/>
    <w:rsid w:val="00423D2B"/>
    <w:rsid w:val="00424E8E"/>
    <w:rsid w:val="00432351"/>
    <w:rsid w:val="004326EB"/>
    <w:rsid w:val="00441D89"/>
    <w:rsid w:val="00467172"/>
    <w:rsid w:val="004750D3"/>
    <w:rsid w:val="004811A0"/>
    <w:rsid w:val="00487BA1"/>
    <w:rsid w:val="004928C1"/>
    <w:rsid w:val="004B5BB6"/>
    <w:rsid w:val="004B76DB"/>
    <w:rsid w:val="004E3553"/>
    <w:rsid w:val="00517D10"/>
    <w:rsid w:val="00541B32"/>
    <w:rsid w:val="00547AA7"/>
    <w:rsid w:val="00563ED5"/>
    <w:rsid w:val="0056497B"/>
    <w:rsid w:val="00564B63"/>
    <w:rsid w:val="005703F4"/>
    <w:rsid w:val="00590086"/>
    <w:rsid w:val="005949EC"/>
    <w:rsid w:val="00597351"/>
    <w:rsid w:val="005A3BDE"/>
    <w:rsid w:val="005D6873"/>
    <w:rsid w:val="005D7317"/>
    <w:rsid w:val="005D77A7"/>
    <w:rsid w:val="005E2E73"/>
    <w:rsid w:val="005F1647"/>
    <w:rsid w:val="00607622"/>
    <w:rsid w:val="0061205F"/>
    <w:rsid w:val="00612366"/>
    <w:rsid w:val="00620F1B"/>
    <w:rsid w:val="006522A2"/>
    <w:rsid w:val="006616A6"/>
    <w:rsid w:val="00664D2F"/>
    <w:rsid w:val="006728CB"/>
    <w:rsid w:val="00687FD5"/>
    <w:rsid w:val="006A087F"/>
    <w:rsid w:val="006B5C73"/>
    <w:rsid w:val="006D29B9"/>
    <w:rsid w:val="006E100E"/>
    <w:rsid w:val="006E7B6B"/>
    <w:rsid w:val="0070002C"/>
    <w:rsid w:val="00706089"/>
    <w:rsid w:val="00710D10"/>
    <w:rsid w:val="007176AF"/>
    <w:rsid w:val="0072093D"/>
    <w:rsid w:val="00781B7A"/>
    <w:rsid w:val="007835F1"/>
    <w:rsid w:val="007859FF"/>
    <w:rsid w:val="00794419"/>
    <w:rsid w:val="007A23F3"/>
    <w:rsid w:val="007A69B5"/>
    <w:rsid w:val="007C5158"/>
    <w:rsid w:val="007F465D"/>
    <w:rsid w:val="00805E01"/>
    <w:rsid w:val="008126DB"/>
    <w:rsid w:val="008233F0"/>
    <w:rsid w:val="008253DF"/>
    <w:rsid w:val="008306E4"/>
    <w:rsid w:val="00850594"/>
    <w:rsid w:val="00855782"/>
    <w:rsid w:val="00863486"/>
    <w:rsid w:val="00866194"/>
    <w:rsid w:val="008772DE"/>
    <w:rsid w:val="008856E5"/>
    <w:rsid w:val="00896D83"/>
    <w:rsid w:val="008B2FCC"/>
    <w:rsid w:val="008B5390"/>
    <w:rsid w:val="008E5E09"/>
    <w:rsid w:val="008F15A2"/>
    <w:rsid w:val="008F6A43"/>
    <w:rsid w:val="008F6D8E"/>
    <w:rsid w:val="00911D59"/>
    <w:rsid w:val="00913F8F"/>
    <w:rsid w:val="009146FB"/>
    <w:rsid w:val="0091601C"/>
    <w:rsid w:val="009179A0"/>
    <w:rsid w:val="009326BA"/>
    <w:rsid w:val="00934B18"/>
    <w:rsid w:val="00947E3E"/>
    <w:rsid w:val="009770B1"/>
    <w:rsid w:val="009B21B1"/>
    <w:rsid w:val="009B52DC"/>
    <w:rsid w:val="009B61F9"/>
    <w:rsid w:val="009B6ECB"/>
    <w:rsid w:val="009C56B5"/>
    <w:rsid w:val="009D5866"/>
    <w:rsid w:val="009F4F20"/>
    <w:rsid w:val="00A01619"/>
    <w:rsid w:val="00A01C2E"/>
    <w:rsid w:val="00A17EA3"/>
    <w:rsid w:val="00A37088"/>
    <w:rsid w:val="00A44CBE"/>
    <w:rsid w:val="00A51C45"/>
    <w:rsid w:val="00A57947"/>
    <w:rsid w:val="00A800C6"/>
    <w:rsid w:val="00A84BC8"/>
    <w:rsid w:val="00A86796"/>
    <w:rsid w:val="00A92D62"/>
    <w:rsid w:val="00A95DFD"/>
    <w:rsid w:val="00AA29CC"/>
    <w:rsid w:val="00AC49B0"/>
    <w:rsid w:val="00AC6821"/>
    <w:rsid w:val="00B00571"/>
    <w:rsid w:val="00B15AEF"/>
    <w:rsid w:val="00B2253E"/>
    <w:rsid w:val="00B25065"/>
    <w:rsid w:val="00B45CCC"/>
    <w:rsid w:val="00B472EF"/>
    <w:rsid w:val="00B709AC"/>
    <w:rsid w:val="00B92444"/>
    <w:rsid w:val="00B94811"/>
    <w:rsid w:val="00BB18D6"/>
    <w:rsid w:val="00BF6339"/>
    <w:rsid w:val="00C24107"/>
    <w:rsid w:val="00C303DD"/>
    <w:rsid w:val="00C31B8D"/>
    <w:rsid w:val="00C36049"/>
    <w:rsid w:val="00C40E7E"/>
    <w:rsid w:val="00C47FA8"/>
    <w:rsid w:val="00C56FB3"/>
    <w:rsid w:val="00C618C3"/>
    <w:rsid w:val="00C733E3"/>
    <w:rsid w:val="00C73D64"/>
    <w:rsid w:val="00C956AC"/>
    <w:rsid w:val="00CB1FF2"/>
    <w:rsid w:val="00CD4FF2"/>
    <w:rsid w:val="00CD5A31"/>
    <w:rsid w:val="00CE178C"/>
    <w:rsid w:val="00CF693D"/>
    <w:rsid w:val="00D106A7"/>
    <w:rsid w:val="00D118F5"/>
    <w:rsid w:val="00D2213F"/>
    <w:rsid w:val="00D32E75"/>
    <w:rsid w:val="00D458EC"/>
    <w:rsid w:val="00D501A3"/>
    <w:rsid w:val="00D83105"/>
    <w:rsid w:val="00D859C6"/>
    <w:rsid w:val="00D86E12"/>
    <w:rsid w:val="00D87AF3"/>
    <w:rsid w:val="00D95A7A"/>
    <w:rsid w:val="00D95C7D"/>
    <w:rsid w:val="00DC6060"/>
    <w:rsid w:val="00DD6474"/>
    <w:rsid w:val="00DE34A5"/>
    <w:rsid w:val="00DF7287"/>
    <w:rsid w:val="00E004C7"/>
    <w:rsid w:val="00E01451"/>
    <w:rsid w:val="00E13DA6"/>
    <w:rsid w:val="00E21F07"/>
    <w:rsid w:val="00E24806"/>
    <w:rsid w:val="00E24EE4"/>
    <w:rsid w:val="00E57529"/>
    <w:rsid w:val="00E76EBA"/>
    <w:rsid w:val="00E913F1"/>
    <w:rsid w:val="00E91671"/>
    <w:rsid w:val="00E9374F"/>
    <w:rsid w:val="00EA0629"/>
    <w:rsid w:val="00EA6B5A"/>
    <w:rsid w:val="00EA7E5B"/>
    <w:rsid w:val="00EB31A8"/>
    <w:rsid w:val="00EB4BDD"/>
    <w:rsid w:val="00EC115C"/>
    <w:rsid w:val="00EC3201"/>
    <w:rsid w:val="00EC71F4"/>
    <w:rsid w:val="00ED33CC"/>
    <w:rsid w:val="00ED68E2"/>
    <w:rsid w:val="00EE4A91"/>
    <w:rsid w:val="00EE4B56"/>
    <w:rsid w:val="00EF00BF"/>
    <w:rsid w:val="00F00E15"/>
    <w:rsid w:val="00F04F2D"/>
    <w:rsid w:val="00F1076B"/>
    <w:rsid w:val="00F112DC"/>
    <w:rsid w:val="00F17CA3"/>
    <w:rsid w:val="00F2213E"/>
    <w:rsid w:val="00F237D8"/>
    <w:rsid w:val="00F3177E"/>
    <w:rsid w:val="00F31A85"/>
    <w:rsid w:val="00F407C2"/>
    <w:rsid w:val="00F41AF6"/>
    <w:rsid w:val="00F66DDD"/>
    <w:rsid w:val="00F72370"/>
    <w:rsid w:val="00F73F09"/>
    <w:rsid w:val="00F75601"/>
    <w:rsid w:val="00F92791"/>
    <w:rsid w:val="00F9282A"/>
    <w:rsid w:val="00F9365F"/>
    <w:rsid w:val="00FB4CBA"/>
    <w:rsid w:val="00FD0C3F"/>
    <w:rsid w:val="00F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EFBF7"/>
  <w15:chartTrackingRefBased/>
  <w15:docId w15:val="{368044CD-6872-4C91-A990-4ADA4237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55BE"/>
  </w:style>
  <w:style w:type="paragraph" w:styleId="Nagwek1">
    <w:name w:val="heading 1"/>
    <w:basedOn w:val="Normalny"/>
    <w:next w:val="Normalny"/>
    <w:link w:val="Nagwek1Znak"/>
    <w:qFormat/>
    <w:rsid w:val="00C47FA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6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FA8"/>
    <w:pPr>
      <w:keepNext/>
      <w:spacing w:before="240" w:after="60" w:line="276" w:lineRule="auto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72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72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7FA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FA8"/>
    <w:rPr>
      <w:rFonts w:ascii="Cambria" w:eastAsia="MS Mincho" w:hAnsi="Cambria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C47FA8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47FA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7F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C47F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7FA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7FA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7FA8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47FA8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47FA8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aliases w:val="BulletC,Akapit z nr,Akapit z listą BS,List Paragraph,Bulleted list,Odstavec,Podsis rysunku,sw tekst,Tytuły,Lista num,Spec. 4.,wypunktowanie,TRAKO Akapit z listą,Nagłowek 3"/>
    <w:basedOn w:val="Normalny"/>
    <w:qFormat/>
    <w:rsid w:val="00C47F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47FA8"/>
    <w:pPr>
      <w:autoSpaceDE w:val="0"/>
      <w:autoSpaceDN w:val="0"/>
      <w:adjustRightInd w:val="0"/>
      <w:spacing w:after="0" w:line="240" w:lineRule="auto"/>
      <w:ind w:left="34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47FA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47FA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6F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unhideWhenUsed/>
    <w:qFormat/>
    <w:rsid w:val="000C5B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C5B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5B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B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BB9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D458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58EC"/>
    <w:pPr>
      <w:widowControl w:val="0"/>
      <w:shd w:val="clear" w:color="auto" w:fill="FFFFFF"/>
      <w:spacing w:before="240" w:after="0" w:line="235" w:lineRule="exact"/>
      <w:ind w:hanging="460"/>
      <w:jc w:val="both"/>
    </w:pPr>
    <w:rPr>
      <w:rFonts w:ascii="Arial" w:eastAsia="Arial" w:hAnsi="Arial" w:cs="Arial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D73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uiPriority w:val="99"/>
    <w:unhideWhenUsed/>
    <w:qFormat/>
    <w:rsid w:val="00127A86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98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72E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72EF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ekstpodstawowy21">
    <w:name w:val="Tekst podstawowy 21"/>
    <w:basedOn w:val="Normalny"/>
    <w:rsid w:val="0085059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A3"/>
  </w:style>
  <w:style w:type="paragraph" w:styleId="Stopka">
    <w:name w:val="footer"/>
    <w:basedOn w:val="Normalny"/>
    <w:link w:val="StopkaZnak"/>
    <w:uiPriority w:val="99"/>
    <w:unhideWhenUsed/>
    <w:rsid w:val="00A1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EE0C8-FF7D-4621-ABF4-4D4DC592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Miechurska</dc:creator>
  <cp:keywords/>
  <dc:description/>
  <cp:lastModifiedBy>Katarzyna Homa-Kocot</cp:lastModifiedBy>
  <cp:revision>2</cp:revision>
  <cp:lastPrinted>2025-11-14T09:58:00Z</cp:lastPrinted>
  <dcterms:created xsi:type="dcterms:W3CDTF">2025-11-24T10:31:00Z</dcterms:created>
  <dcterms:modified xsi:type="dcterms:W3CDTF">2025-11-24T10:31:00Z</dcterms:modified>
</cp:coreProperties>
</file>